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b/>
          <w:bCs/>
          <w:color w:val="000000"/>
        </w:rPr>
      </w:pPr>
    </w:p>
    <w:p w:rsid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b/>
          <w:bCs/>
          <w:color w:val="000000"/>
        </w:rPr>
      </w:pP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</w:rPr>
      </w:pPr>
      <w:r w:rsidRPr="00D669CF">
        <w:rPr>
          <w:b/>
          <w:bCs/>
          <w:color w:val="000000"/>
        </w:rPr>
        <w:t>СОВЕТ ДЕПУТАТОВ СЕЛЬСКОГО ПОСЕЛЕНИЯ ПЛАСТИНСКИЙ СЕЛЬСОВЕТ УСМАНСКОГО МУНИЦИПАЛЬНОГО РАЙОНА ЛИПЕЦКОЙ ОБЛАСТИ РОССИЙСКАЯ ФЕДЕРАЦИЯ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</w:rPr>
      </w:pP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</w:rPr>
      </w:pPr>
      <w:r w:rsidRPr="00D669CF">
        <w:rPr>
          <w:b/>
          <w:bCs/>
          <w:color w:val="000000"/>
        </w:rPr>
        <w:t>РЕШЕНИЕ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 </w:t>
      </w:r>
    </w:p>
    <w:p w:rsid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       </w:t>
      </w:r>
      <w:r w:rsidR="007203D8">
        <w:rPr>
          <w:color w:val="000000"/>
        </w:rPr>
        <w:t>25.03.</w:t>
      </w:r>
      <w:r w:rsidRPr="00D669CF">
        <w:rPr>
          <w:color w:val="000000"/>
        </w:rPr>
        <w:t xml:space="preserve">2021 г. </w:t>
      </w:r>
      <w:r>
        <w:rPr>
          <w:color w:val="000000"/>
        </w:rPr>
        <w:t xml:space="preserve">                              </w:t>
      </w:r>
      <w:proofErr w:type="spellStart"/>
      <w:r w:rsidRPr="00D669CF">
        <w:rPr>
          <w:color w:val="000000"/>
        </w:rPr>
        <w:t>с</w:t>
      </w:r>
      <w:proofErr w:type="gramStart"/>
      <w:r w:rsidRPr="00D669CF">
        <w:rPr>
          <w:color w:val="000000"/>
        </w:rPr>
        <w:t>.</w:t>
      </w:r>
      <w:r>
        <w:rPr>
          <w:color w:val="000000"/>
        </w:rPr>
        <w:t>П</w:t>
      </w:r>
      <w:proofErr w:type="gramEnd"/>
      <w:r>
        <w:rPr>
          <w:color w:val="000000"/>
        </w:rPr>
        <w:t>ластинки</w:t>
      </w:r>
      <w:proofErr w:type="spellEnd"/>
      <w:r>
        <w:rPr>
          <w:color w:val="000000"/>
        </w:rPr>
        <w:t xml:space="preserve">                  </w:t>
      </w:r>
      <w:r w:rsidRPr="00D669CF">
        <w:rPr>
          <w:color w:val="000000"/>
        </w:rPr>
        <w:t xml:space="preserve"> № </w:t>
      </w:r>
      <w:r w:rsidR="007203D8">
        <w:rPr>
          <w:color w:val="000000"/>
        </w:rPr>
        <w:t>10\21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 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proofErr w:type="gramStart"/>
      <w:r w:rsidRPr="00D669CF">
        <w:rPr>
          <w:b/>
          <w:bCs/>
          <w:color w:val="000000"/>
        </w:rPr>
        <w:t xml:space="preserve">"О порядке и условиях предоставления в аренду имущества, включенного в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Pr="00D669CF">
        <w:rPr>
          <w:b/>
          <w:bCs/>
          <w:color w:val="000000"/>
        </w:rPr>
        <w:t>самозанятым</w:t>
      </w:r>
      <w:proofErr w:type="spellEnd"/>
      <w:r w:rsidRPr="00D669CF">
        <w:rPr>
          <w:b/>
          <w:bCs/>
          <w:color w:val="000000"/>
        </w:rPr>
        <w:t xml:space="preserve"> гражданам сельского поселения </w:t>
      </w:r>
      <w:proofErr w:type="spellStart"/>
      <w:r w:rsidRPr="00D669CF">
        <w:rPr>
          <w:b/>
          <w:bCs/>
          <w:color w:val="000000"/>
        </w:rPr>
        <w:t>Пластинский</w:t>
      </w:r>
      <w:proofErr w:type="spellEnd"/>
      <w:r w:rsidRPr="00D669CF">
        <w:rPr>
          <w:b/>
          <w:bCs/>
          <w:color w:val="000000"/>
        </w:rPr>
        <w:t xml:space="preserve"> сельсовет </w:t>
      </w:r>
      <w:proofErr w:type="spellStart"/>
      <w:r w:rsidRPr="00D669CF">
        <w:rPr>
          <w:b/>
          <w:bCs/>
          <w:color w:val="000000"/>
        </w:rPr>
        <w:t>Усманского</w:t>
      </w:r>
      <w:proofErr w:type="spellEnd"/>
      <w:r w:rsidRPr="00D669CF">
        <w:rPr>
          <w:b/>
          <w:bCs/>
          <w:color w:val="000000"/>
        </w:rPr>
        <w:t xml:space="preserve"> муниципального района»</w:t>
      </w:r>
      <w:proofErr w:type="gramEnd"/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 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proofErr w:type="gramStart"/>
      <w:r w:rsidRPr="00D669CF">
        <w:rPr>
          <w:color w:val="000000"/>
        </w:rPr>
        <w:t xml:space="preserve">Рассмотрев представленный администрацией сельского поселения </w:t>
      </w:r>
      <w:proofErr w:type="spellStart"/>
      <w:r w:rsidRPr="00D669CF">
        <w:rPr>
          <w:color w:val="000000"/>
        </w:rPr>
        <w:t>Пластинский</w:t>
      </w:r>
      <w:proofErr w:type="spellEnd"/>
      <w:r w:rsidRPr="00D669CF">
        <w:rPr>
          <w:color w:val="000000"/>
        </w:rPr>
        <w:t xml:space="preserve"> сельсовет </w:t>
      </w:r>
      <w:proofErr w:type="spellStart"/>
      <w:r w:rsidRPr="00D669CF">
        <w:rPr>
          <w:color w:val="000000"/>
        </w:rPr>
        <w:t>Усманского</w:t>
      </w:r>
      <w:proofErr w:type="spellEnd"/>
      <w:r w:rsidRPr="00D669CF">
        <w:rPr>
          <w:color w:val="000000"/>
        </w:rPr>
        <w:t xml:space="preserve"> муниципального района проект Положения «"О порядке и условиях предоставления в аренду имущества, включенного в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Pr="00D669CF">
        <w:rPr>
          <w:color w:val="000000"/>
        </w:rPr>
        <w:t>самозанятым</w:t>
      </w:r>
      <w:proofErr w:type="spellEnd"/>
      <w:r w:rsidRPr="00D669CF">
        <w:rPr>
          <w:color w:val="000000"/>
        </w:rPr>
        <w:t xml:space="preserve"> гражданам сельского поселения </w:t>
      </w:r>
      <w:proofErr w:type="spellStart"/>
      <w:r w:rsidRPr="00D669CF">
        <w:rPr>
          <w:color w:val="000000"/>
        </w:rPr>
        <w:t>Пластинский</w:t>
      </w:r>
      <w:proofErr w:type="spellEnd"/>
      <w:proofErr w:type="gramEnd"/>
      <w:r w:rsidRPr="00D669CF">
        <w:rPr>
          <w:color w:val="000000"/>
        </w:rPr>
        <w:t xml:space="preserve"> </w:t>
      </w:r>
      <w:proofErr w:type="gramStart"/>
      <w:r w:rsidRPr="00D669CF">
        <w:rPr>
          <w:color w:val="000000"/>
        </w:rPr>
        <w:t xml:space="preserve">сельсовет </w:t>
      </w:r>
      <w:proofErr w:type="spellStart"/>
      <w:r w:rsidRPr="00D669CF">
        <w:rPr>
          <w:color w:val="000000"/>
        </w:rPr>
        <w:t>Усманского</w:t>
      </w:r>
      <w:proofErr w:type="spellEnd"/>
      <w:r w:rsidRPr="00D669CF">
        <w:rPr>
          <w:color w:val="000000"/>
        </w:rPr>
        <w:t xml:space="preserve"> муниципального района, в соответствии с Федеральным законом от 24.07.2007 N 209-ФЗ "О развитии малого и среднего предпринимательства в Российской Федерации", Федеральным законом от 06.10.2003 N 131-ФЗ "Об общих принципах организации местного самоуправления в Российской Федерации", Федеральным законом от 26.07.2006 г. N 135-ФЗ "О защите конкуренции", Приказом Федеральной антимонопольной службы от 10.02.2010 г. N 67 "О порядке проведения конкурсов</w:t>
      </w:r>
      <w:proofErr w:type="gramEnd"/>
      <w:r w:rsidRPr="00D669CF">
        <w:rPr>
          <w:color w:val="000000"/>
        </w:rPr>
        <w:t xml:space="preserve"> </w:t>
      </w:r>
      <w:proofErr w:type="gramStart"/>
      <w:r w:rsidRPr="00D669CF">
        <w:rPr>
          <w:color w:val="000000"/>
        </w:rPr>
        <w:t xml:space="preserve">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«О порядке предоставлении в аренду муниципального имущества сельского поселения </w:t>
      </w:r>
      <w:proofErr w:type="spellStart"/>
      <w:r w:rsidRPr="00D669CF">
        <w:rPr>
          <w:color w:val="000000"/>
        </w:rPr>
        <w:t>Пластинский</w:t>
      </w:r>
      <w:proofErr w:type="spellEnd"/>
      <w:r w:rsidRPr="00D669CF">
        <w:rPr>
          <w:color w:val="000000"/>
        </w:rPr>
        <w:t xml:space="preserve"> сельсовет </w:t>
      </w:r>
      <w:proofErr w:type="spellStart"/>
      <w:r w:rsidRPr="00D669CF">
        <w:rPr>
          <w:color w:val="000000"/>
        </w:rPr>
        <w:t>Усманского</w:t>
      </w:r>
      <w:proofErr w:type="spellEnd"/>
      <w:r w:rsidRPr="00D669CF">
        <w:rPr>
          <w:color w:val="000000"/>
        </w:rPr>
        <w:t xml:space="preserve"> муниципального</w:t>
      </w:r>
      <w:proofErr w:type="gramEnd"/>
      <w:r w:rsidRPr="00D669CF">
        <w:rPr>
          <w:color w:val="000000"/>
        </w:rPr>
        <w:t xml:space="preserve"> района Липецкой области», от </w:t>
      </w:r>
      <w:r>
        <w:rPr>
          <w:color w:val="000000"/>
        </w:rPr>
        <w:t>02</w:t>
      </w:r>
      <w:r w:rsidRPr="00D669CF">
        <w:rPr>
          <w:color w:val="000000"/>
        </w:rPr>
        <w:t>.1</w:t>
      </w:r>
      <w:r>
        <w:rPr>
          <w:color w:val="000000"/>
        </w:rPr>
        <w:t>2</w:t>
      </w:r>
      <w:r w:rsidRPr="00D669CF">
        <w:rPr>
          <w:color w:val="000000"/>
        </w:rPr>
        <w:t xml:space="preserve">.2020г № </w:t>
      </w:r>
      <w:r>
        <w:rPr>
          <w:color w:val="000000"/>
        </w:rPr>
        <w:t>6</w:t>
      </w:r>
      <w:r w:rsidRPr="00D669CF">
        <w:rPr>
          <w:color w:val="000000"/>
        </w:rPr>
        <w:t>/1</w:t>
      </w:r>
      <w:r>
        <w:rPr>
          <w:color w:val="000000"/>
        </w:rPr>
        <w:t>3</w:t>
      </w:r>
      <w:r w:rsidRPr="00D669CF">
        <w:rPr>
          <w:color w:val="000000"/>
        </w:rPr>
        <w:t xml:space="preserve">, Совет депутатов сельского поселения </w:t>
      </w:r>
      <w:proofErr w:type="spellStart"/>
      <w:r w:rsidRPr="00D669CF">
        <w:rPr>
          <w:color w:val="000000"/>
        </w:rPr>
        <w:t>Пластинский</w:t>
      </w:r>
      <w:proofErr w:type="spellEnd"/>
      <w:r w:rsidRPr="00D669CF">
        <w:rPr>
          <w:color w:val="000000"/>
        </w:rPr>
        <w:t xml:space="preserve"> сельсовет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 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РЕШИЛ:</w:t>
      </w:r>
    </w:p>
    <w:p w:rsidR="00D669CF" w:rsidRPr="00D669CF" w:rsidRDefault="005957FE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proofErr w:type="gramStart"/>
      <w:r>
        <w:rPr>
          <w:color w:val="000000"/>
        </w:rPr>
        <w:t>1.</w:t>
      </w:r>
      <w:r w:rsidR="00D669CF" w:rsidRPr="00D669CF">
        <w:rPr>
          <w:color w:val="000000"/>
        </w:rPr>
        <w:t xml:space="preserve">Принять Положение «"О порядке и условиях предоставления в аренду имущества, включенного в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="00D669CF" w:rsidRPr="00D669CF">
        <w:rPr>
          <w:color w:val="000000"/>
        </w:rPr>
        <w:t>самозанятым</w:t>
      </w:r>
      <w:proofErr w:type="spellEnd"/>
      <w:r w:rsidR="00D669CF" w:rsidRPr="00D669CF">
        <w:rPr>
          <w:color w:val="000000"/>
        </w:rPr>
        <w:t xml:space="preserve"> гражданам сельского поселения </w:t>
      </w:r>
      <w:proofErr w:type="spellStart"/>
      <w:r w:rsidR="00D669CF" w:rsidRPr="00D669CF">
        <w:rPr>
          <w:color w:val="000000"/>
        </w:rPr>
        <w:t>Пластинский</w:t>
      </w:r>
      <w:proofErr w:type="spellEnd"/>
      <w:r w:rsidR="00D669CF" w:rsidRPr="00D669CF">
        <w:rPr>
          <w:color w:val="000000"/>
        </w:rPr>
        <w:t xml:space="preserve"> сельсовет </w:t>
      </w:r>
      <w:proofErr w:type="spellStart"/>
      <w:r w:rsidR="00D669CF" w:rsidRPr="00D669CF">
        <w:rPr>
          <w:color w:val="000000"/>
        </w:rPr>
        <w:t>Усманского</w:t>
      </w:r>
      <w:proofErr w:type="spellEnd"/>
      <w:r w:rsidR="00D669CF" w:rsidRPr="00D669CF">
        <w:rPr>
          <w:color w:val="000000"/>
        </w:rPr>
        <w:t xml:space="preserve"> муниципального района (прилагается)</w:t>
      </w:r>
      <w:proofErr w:type="gramEnd"/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 xml:space="preserve">2. </w:t>
      </w:r>
      <w:proofErr w:type="gramStart"/>
      <w:r w:rsidRPr="00D669CF">
        <w:rPr>
          <w:color w:val="000000"/>
        </w:rPr>
        <w:t xml:space="preserve">Признать утратившим силу решение Совета депутатов от </w:t>
      </w:r>
      <w:r>
        <w:rPr>
          <w:color w:val="000000"/>
        </w:rPr>
        <w:t>03</w:t>
      </w:r>
      <w:r w:rsidRPr="00D669CF">
        <w:rPr>
          <w:color w:val="000000"/>
        </w:rPr>
        <w:t>.0</w:t>
      </w:r>
      <w:r>
        <w:rPr>
          <w:color w:val="000000"/>
        </w:rPr>
        <w:t>8</w:t>
      </w:r>
      <w:r w:rsidRPr="00D669CF">
        <w:rPr>
          <w:color w:val="000000"/>
        </w:rPr>
        <w:t>.201</w:t>
      </w:r>
      <w:r>
        <w:rPr>
          <w:color w:val="000000"/>
        </w:rPr>
        <w:t>8</w:t>
      </w:r>
      <w:r w:rsidRPr="00D669CF">
        <w:rPr>
          <w:color w:val="000000"/>
        </w:rPr>
        <w:t xml:space="preserve"> г.№</w:t>
      </w:r>
      <w:r>
        <w:rPr>
          <w:color w:val="000000"/>
        </w:rPr>
        <w:t xml:space="preserve"> 42</w:t>
      </w:r>
      <w:r w:rsidRPr="00D669CF">
        <w:rPr>
          <w:color w:val="000000"/>
        </w:rPr>
        <w:t>/</w:t>
      </w:r>
      <w:r>
        <w:rPr>
          <w:color w:val="000000"/>
        </w:rPr>
        <w:t>82</w:t>
      </w:r>
      <w:r w:rsidRPr="00D669CF">
        <w:rPr>
          <w:color w:val="000000"/>
        </w:rPr>
        <w:t xml:space="preserve"> «Об утверждении Положения о порядке и условиях предоставления в аренду имущества, включенного в Перечень муниципального имущества сельского поселения </w:t>
      </w:r>
      <w:proofErr w:type="spellStart"/>
      <w:r w:rsidRPr="00D669CF">
        <w:rPr>
          <w:color w:val="000000"/>
        </w:rPr>
        <w:t>Пластинский</w:t>
      </w:r>
      <w:proofErr w:type="spellEnd"/>
      <w:r w:rsidRPr="00D669CF">
        <w:rPr>
          <w:color w:val="000000"/>
        </w:rPr>
        <w:t xml:space="preserve"> </w:t>
      </w:r>
      <w:r w:rsidRPr="00D669CF">
        <w:rPr>
          <w:color w:val="000000"/>
        </w:rPr>
        <w:lastRenderedPageBreak/>
        <w:t xml:space="preserve">сельсовет </w:t>
      </w:r>
      <w:proofErr w:type="spellStart"/>
      <w:r w:rsidRPr="00D669CF">
        <w:rPr>
          <w:color w:val="000000"/>
        </w:rPr>
        <w:t>Усманского</w:t>
      </w:r>
      <w:proofErr w:type="spellEnd"/>
      <w:r w:rsidRPr="00D669CF">
        <w:rPr>
          <w:color w:val="000000"/>
        </w:rPr>
        <w:t xml:space="preserve">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</w:t>
      </w:r>
      <w:proofErr w:type="gramEnd"/>
      <w:r w:rsidRPr="00D669CF">
        <w:rPr>
          <w:color w:val="000000"/>
        </w:rPr>
        <w:t xml:space="preserve">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</w:t>
      </w:r>
      <w:r>
        <w:rPr>
          <w:color w:val="000000"/>
        </w:rPr>
        <w:t>.</w:t>
      </w:r>
      <w:r w:rsidRPr="00D669CF">
        <w:rPr>
          <w:color w:val="000000"/>
        </w:rPr>
        <w:t> 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 </w:t>
      </w:r>
    </w:p>
    <w:p w:rsidR="00D669CF" w:rsidRPr="00D669CF" w:rsidRDefault="005957FE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>3.</w:t>
      </w:r>
      <w:r w:rsidR="00D669CF" w:rsidRPr="00D669CF">
        <w:rPr>
          <w:color w:val="000000"/>
        </w:rPr>
        <w:t xml:space="preserve">Направить данный нормативно-правовой акт главе сельского поселения </w:t>
      </w:r>
      <w:proofErr w:type="spellStart"/>
      <w:r w:rsidR="00D669CF" w:rsidRPr="00D669CF">
        <w:rPr>
          <w:color w:val="000000"/>
        </w:rPr>
        <w:t>Пластинский</w:t>
      </w:r>
      <w:proofErr w:type="spellEnd"/>
      <w:r w:rsidR="00D669CF" w:rsidRPr="00D669CF">
        <w:rPr>
          <w:color w:val="000000"/>
        </w:rPr>
        <w:t xml:space="preserve"> сельсовет </w:t>
      </w:r>
      <w:proofErr w:type="spellStart"/>
      <w:r w:rsidR="00D669CF" w:rsidRPr="00D669CF">
        <w:rPr>
          <w:color w:val="000000"/>
        </w:rPr>
        <w:t>Усманского</w:t>
      </w:r>
      <w:proofErr w:type="spellEnd"/>
      <w:r w:rsidR="00D669CF" w:rsidRPr="00D669CF">
        <w:rPr>
          <w:color w:val="000000"/>
        </w:rPr>
        <w:t xml:space="preserve"> муниципального района для подписания и обнародования.</w:t>
      </w:r>
    </w:p>
    <w:p w:rsidR="00D669CF" w:rsidRPr="00D669CF" w:rsidRDefault="005957FE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>4.</w:t>
      </w:r>
      <w:r w:rsidR="00D669CF" w:rsidRPr="00D669CF">
        <w:rPr>
          <w:color w:val="000000"/>
        </w:rPr>
        <w:t>Настоящее решение вступает в силу со дня его обнародования.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 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 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Председатель Совета депутатов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 xml:space="preserve">сельского поселения </w:t>
      </w:r>
      <w:proofErr w:type="spellStart"/>
      <w:r w:rsidRPr="00D669CF">
        <w:rPr>
          <w:color w:val="000000"/>
        </w:rPr>
        <w:t>Пластинский</w:t>
      </w:r>
      <w:proofErr w:type="spellEnd"/>
      <w:r w:rsidRPr="00D669CF">
        <w:rPr>
          <w:color w:val="000000"/>
        </w:rPr>
        <w:t xml:space="preserve"> сельсовет </w:t>
      </w:r>
      <w:r>
        <w:rPr>
          <w:color w:val="000000"/>
        </w:rPr>
        <w:t xml:space="preserve">                                      </w:t>
      </w:r>
      <w:proofErr w:type="spellStart"/>
      <w:r>
        <w:rPr>
          <w:color w:val="000000"/>
        </w:rPr>
        <w:t>В</w:t>
      </w:r>
      <w:r w:rsidRPr="00D669CF">
        <w:rPr>
          <w:color w:val="000000"/>
        </w:rPr>
        <w:t>.Н.</w:t>
      </w:r>
      <w:proofErr w:type="gramStart"/>
      <w:r w:rsidRPr="00D669CF">
        <w:rPr>
          <w:color w:val="000000"/>
        </w:rPr>
        <w:t>П</w:t>
      </w:r>
      <w:r>
        <w:rPr>
          <w:color w:val="000000"/>
        </w:rPr>
        <w:t>рошина</w:t>
      </w:r>
      <w:proofErr w:type="spellEnd"/>
      <w:proofErr w:type="gramEnd"/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 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 </w:t>
      </w:r>
    </w:p>
    <w:p w:rsid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7203D8" w:rsidRDefault="007203D8" w:rsidP="00D669CF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color w:val="000000"/>
        </w:rPr>
      </w:pP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color w:val="000000"/>
        </w:rPr>
      </w:pPr>
      <w:r w:rsidRPr="00D669CF">
        <w:rPr>
          <w:color w:val="000000"/>
        </w:rPr>
        <w:lastRenderedPageBreak/>
        <w:t>Приложение к решению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color w:val="000000"/>
        </w:rPr>
      </w:pPr>
      <w:r w:rsidRPr="00D669CF">
        <w:rPr>
          <w:color w:val="000000"/>
        </w:rPr>
        <w:t>сессии Совета депутатов сельского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color w:val="000000"/>
        </w:rPr>
      </w:pPr>
      <w:r w:rsidRPr="00D669CF">
        <w:rPr>
          <w:color w:val="000000"/>
        </w:rPr>
        <w:t xml:space="preserve">поселения </w:t>
      </w:r>
      <w:proofErr w:type="spellStart"/>
      <w:r w:rsidRPr="00D669CF">
        <w:rPr>
          <w:color w:val="000000"/>
        </w:rPr>
        <w:t>Пластинский</w:t>
      </w:r>
      <w:proofErr w:type="spellEnd"/>
      <w:r w:rsidRPr="00D669CF">
        <w:rPr>
          <w:color w:val="000000"/>
        </w:rPr>
        <w:t xml:space="preserve"> сельсовет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color w:val="000000"/>
        </w:rPr>
      </w:pPr>
      <w:r w:rsidRPr="00D669CF">
        <w:rPr>
          <w:color w:val="000000"/>
        </w:rPr>
        <w:t>от</w:t>
      </w:r>
      <w:r w:rsidR="00753837">
        <w:rPr>
          <w:color w:val="000000"/>
        </w:rPr>
        <w:t xml:space="preserve"> </w:t>
      </w:r>
      <w:bookmarkStart w:id="0" w:name="_GoBack"/>
      <w:bookmarkEnd w:id="0"/>
      <w:r w:rsidR="007203D8">
        <w:rPr>
          <w:color w:val="000000"/>
        </w:rPr>
        <w:t>25.03.</w:t>
      </w:r>
      <w:r w:rsidRPr="00D669CF">
        <w:rPr>
          <w:color w:val="000000"/>
        </w:rPr>
        <w:t xml:space="preserve"> </w:t>
      </w:r>
      <w:r>
        <w:rPr>
          <w:color w:val="000000"/>
        </w:rPr>
        <w:t>2</w:t>
      </w:r>
      <w:r w:rsidRPr="00D669CF">
        <w:rPr>
          <w:color w:val="000000"/>
        </w:rPr>
        <w:t>021г №</w:t>
      </w:r>
      <w:r w:rsidR="007203D8">
        <w:rPr>
          <w:color w:val="000000"/>
        </w:rPr>
        <w:t>10/21</w:t>
      </w:r>
      <w:r>
        <w:rPr>
          <w:color w:val="000000"/>
        </w:rPr>
        <w:t xml:space="preserve"> 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 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proofErr w:type="gramStart"/>
      <w:r w:rsidRPr="00D669CF">
        <w:rPr>
          <w:b/>
          <w:bCs/>
          <w:color w:val="000000"/>
        </w:rPr>
        <w:t xml:space="preserve">Положение "О порядке и условиях предоставления в аренду имущества, включенного в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Pr="00D669CF">
        <w:rPr>
          <w:b/>
          <w:bCs/>
          <w:color w:val="000000"/>
        </w:rPr>
        <w:t>самозанятым</w:t>
      </w:r>
      <w:proofErr w:type="spellEnd"/>
      <w:r w:rsidRPr="00D669CF">
        <w:rPr>
          <w:b/>
          <w:bCs/>
          <w:color w:val="000000"/>
        </w:rPr>
        <w:t xml:space="preserve"> гражданам сельского поселения </w:t>
      </w:r>
      <w:proofErr w:type="spellStart"/>
      <w:r w:rsidRPr="00D669CF">
        <w:rPr>
          <w:b/>
          <w:bCs/>
          <w:color w:val="000000"/>
        </w:rPr>
        <w:t>Пластинский</w:t>
      </w:r>
      <w:proofErr w:type="spellEnd"/>
      <w:r w:rsidRPr="00D669CF">
        <w:rPr>
          <w:b/>
          <w:bCs/>
          <w:color w:val="000000"/>
        </w:rPr>
        <w:t xml:space="preserve"> сельсовет </w:t>
      </w:r>
      <w:proofErr w:type="spellStart"/>
      <w:r w:rsidRPr="00D669CF">
        <w:rPr>
          <w:b/>
          <w:bCs/>
          <w:color w:val="000000"/>
        </w:rPr>
        <w:t>Усманского</w:t>
      </w:r>
      <w:proofErr w:type="spellEnd"/>
      <w:r w:rsidRPr="00D669CF">
        <w:rPr>
          <w:b/>
          <w:bCs/>
          <w:color w:val="000000"/>
        </w:rPr>
        <w:t xml:space="preserve"> муниципального района"</w:t>
      </w:r>
      <w:proofErr w:type="gramEnd"/>
    </w:p>
    <w:p w:rsid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b/>
          <w:bCs/>
          <w:color w:val="000000"/>
        </w:rPr>
      </w:pP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b/>
          <w:bCs/>
          <w:color w:val="000000"/>
        </w:rPr>
        <w:t>I. Общие положения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proofErr w:type="gramStart"/>
      <w:r w:rsidRPr="00D669CF">
        <w:rPr>
          <w:color w:val="000000"/>
        </w:rPr>
        <w:t>1.1.Настоящее Положение разработано в соответствии с Федеральным законом от 24.07.2007 N 209-ФЗ "О развитии малого и среднего предпринимательства в Российской Федерации", Федеральным законом от 06.10.2003 N 131-ФЗ "Об общих принципах организации местного самоуправления в Российской Федерации", Федеральным законом от 26.07.2006 г. N 135-ФЗ "О защите конкуренции", Приказом Федеральной антимонопольной службы от 10.02.2010 г. N 67 "О порядке проведения конкурсов</w:t>
      </w:r>
      <w:proofErr w:type="gramEnd"/>
      <w:r w:rsidRPr="00D669CF">
        <w:rPr>
          <w:color w:val="000000"/>
        </w:rPr>
        <w:t xml:space="preserve"> </w:t>
      </w:r>
      <w:proofErr w:type="gramStart"/>
      <w:r w:rsidRPr="00D669CF">
        <w:rPr>
          <w:color w:val="000000"/>
        </w:rPr>
        <w:t xml:space="preserve">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 Положением «О порядке предоставления в аренду муниципального имущества сельского поселения </w:t>
      </w:r>
      <w:proofErr w:type="spellStart"/>
      <w:r w:rsidRPr="00D669CF">
        <w:rPr>
          <w:color w:val="000000"/>
        </w:rPr>
        <w:t>Пластинский</w:t>
      </w:r>
      <w:proofErr w:type="spellEnd"/>
      <w:r w:rsidRPr="00D669CF">
        <w:rPr>
          <w:color w:val="000000"/>
        </w:rPr>
        <w:t xml:space="preserve"> сельсовет </w:t>
      </w:r>
      <w:proofErr w:type="spellStart"/>
      <w:r w:rsidRPr="00D669CF">
        <w:rPr>
          <w:color w:val="000000"/>
        </w:rPr>
        <w:t>Усманского</w:t>
      </w:r>
      <w:proofErr w:type="spellEnd"/>
      <w:proofErr w:type="gramEnd"/>
      <w:r w:rsidRPr="00D669CF">
        <w:rPr>
          <w:color w:val="000000"/>
        </w:rPr>
        <w:t xml:space="preserve"> </w:t>
      </w:r>
      <w:proofErr w:type="gramStart"/>
      <w:r w:rsidRPr="00D669CF">
        <w:rPr>
          <w:color w:val="000000"/>
        </w:rPr>
        <w:t xml:space="preserve">муниципального района Липецкой области» </w:t>
      </w:r>
      <w:r>
        <w:rPr>
          <w:color w:val="000000"/>
        </w:rPr>
        <w:t>02</w:t>
      </w:r>
      <w:r w:rsidRPr="00D669CF">
        <w:rPr>
          <w:color w:val="000000"/>
        </w:rPr>
        <w:t>.1</w:t>
      </w:r>
      <w:r>
        <w:rPr>
          <w:color w:val="000000"/>
        </w:rPr>
        <w:t>2</w:t>
      </w:r>
      <w:r w:rsidRPr="00D669CF">
        <w:rPr>
          <w:color w:val="000000"/>
        </w:rPr>
        <w:t>.2020 г. №</w:t>
      </w:r>
      <w:r>
        <w:rPr>
          <w:color w:val="000000"/>
        </w:rPr>
        <w:t xml:space="preserve"> 6</w:t>
      </w:r>
      <w:r w:rsidRPr="00D669CF">
        <w:rPr>
          <w:color w:val="000000"/>
        </w:rPr>
        <w:t>/1</w:t>
      </w:r>
      <w:r>
        <w:rPr>
          <w:color w:val="000000"/>
        </w:rPr>
        <w:t>3</w:t>
      </w:r>
      <w:r w:rsidRPr="00D669CF">
        <w:rPr>
          <w:color w:val="000000"/>
        </w:rPr>
        <w:t xml:space="preserve"> , Уставом сельского поселения </w:t>
      </w:r>
      <w:proofErr w:type="spellStart"/>
      <w:r w:rsidRPr="00D669CF">
        <w:rPr>
          <w:color w:val="000000"/>
        </w:rPr>
        <w:t>Пластинский</w:t>
      </w:r>
      <w:proofErr w:type="spellEnd"/>
      <w:r w:rsidRPr="00D669CF">
        <w:rPr>
          <w:color w:val="000000"/>
        </w:rPr>
        <w:t xml:space="preserve"> сельсовет </w:t>
      </w:r>
      <w:proofErr w:type="spellStart"/>
      <w:r w:rsidRPr="00D669CF">
        <w:rPr>
          <w:color w:val="000000"/>
        </w:rPr>
        <w:t>Усманского</w:t>
      </w:r>
      <w:proofErr w:type="spellEnd"/>
      <w:r w:rsidRPr="00D669CF">
        <w:rPr>
          <w:color w:val="000000"/>
        </w:rPr>
        <w:t xml:space="preserve"> муниципального района и определяет порядок и условия предоставления в аренду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сельского поселения </w:t>
      </w:r>
      <w:proofErr w:type="spellStart"/>
      <w:r w:rsidRPr="00D669CF">
        <w:rPr>
          <w:color w:val="000000"/>
        </w:rPr>
        <w:t>Пластинский</w:t>
      </w:r>
      <w:proofErr w:type="spellEnd"/>
      <w:r w:rsidRPr="00D669CF">
        <w:rPr>
          <w:color w:val="000000"/>
        </w:rPr>
        <w:t xml:space="preserve"> сельсовет </w:t>
      </w:r>
      <w:proofErr w:type="spellStart"/>
      <w:r w:rsidRPr="00D669CF">
        <w:rPr>
          <w:color w:val="000000"/>
        </w:rPr>
        <w:t>Усманского</w:t>
      </w:r>
      <w:proofErr w:type="spellEnd"/>
      <w:r w:rsidRPr="00D669CF">
        <w:rPr>
          <w:color w:val="000000"/>
        </w:rPr>
        <w:t xml:space="preserve"> муниципального</w:t>
      </w:r>
      <w:proofErr w:type="gramEnd"/>
      <w:r w:rsidRPr="00D669CF">
        <w:rPr>
          <w:color w:val="000000"/>
        </w:rPr>
        <w:t xml:space="preserve"> района, а так же </w:t>
      </w:r>
      <w:proofErr w:type="spellStart"/>
      <w:r w:rsidRPr="00D669CF">
        <w:rPr>
          <w:color w:val="000000"/>
        </w:rPr>
        <w:t>самозанятым</w:t>
      </w:r>
      <w:proofErr w:type="spellEnd"/>
      <w:r w:rsidRPr="00D669CF">
        <w:rPr>
          <w:color w:val="000000"/>
        </w:rPr>
        <w:t xml:space="preserve"> гражданам (далее - Перечень).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1.2. Имущество, включенное в Перечень, предоставляется исключительно в аренду на долгосрочной основе сроком на 5 и более лет, но не свыше 10 лет.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 xml:space="preserve">Имущество, включенное в Перечень, передается в аренду в соответствии с его целевым назначением. Арендодателем муниципального имущества является администрация сельского поселения </w:t>
      </w:r>
      <w:proofErr w:type="spellStart"/>
      <w:r w:rsidRPr="00D669CF">
        <w:rPr>
          <w:color w:val="000000"/>
        </w:rPr>
        <w:t>Пластинский</w:t>
      </w:r>
      <w:proofErr w:type="spellEnd"/>
      <w:r w:rsidRPr="00D669CF">
        <w:rPr>
          <w:color w:val="000000"/>
        </w:rPr>
        <w:t xml:space="preserve"> сельсовет </w:t>
      </w:r>
      <w:proofErr w:type="spellStart"/>
      <w:r w:rsidRPr="00D669CF">
        <w:rPr>
          <w:color w:val="000000"/>
        </w:rPr>
        <w:t>Усманского</w:t>
      </w:r>
      <w:proofErr w:type="spellEnd"/>
      <w:r w:rsidRPr="00D669CF">
        <w:rPr>
          <w:color w:val="000000"/>
        </w:rPr>
        <w:t xml:space="preserve"> муниципального района (далее - Администрация).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 xml:space="preserve">1.3. Администрация заключает договор аренды по итогам торгов (конкурса, аукциона). Порядок проведения торгов определяется в соответствии с действующим законодательством. Участниками таких торгов могут быть только субъекты малого и среднего предпринимательства, занимающиеся приоритетными видами деятельности, и организации, образующие инфраструктуру поддержки субъектов малого и среднего предпринимательства, а так же </w:t>
      </w:r>
      <w:proofErr w:type="spellStart"/>
      <w:r w:rsidRPr="00D669CF">
        <w:rPr>
          <w:color w:val="000000"/>
        </w:rPr>
        <w:t>самозанятые</w:t>
      </w:r>
      <w:proofErr w:type="spellEnd"/>
      <w:r w:rsidRPr="00D669CF">
        <w:rPr>
          <w:color w:val="000000"/>
        </w:rPr>
        <w:t xml:space="preserve"> граждане (далее - Субъекты). К приоритетным видам деятельности Субъектов относятся: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-обрабатывающие производства;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- сельское хозяйство, охота и лесное хозяйство;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proofErr w:type="gramStart"/>
      <w:r w:rsidRPr="00D669CF">
        <w:rPr>
          <w:color w:val="000000"/>
        </w:rPr>
        <w:lastRenderedPageBreak/>
        <w:t>-оказание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</w:t>
      </w:r>
      <w:proofErr w:type="gramEnd"/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- общественного питания;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-строительство зданий и сооружений для здравоохранения, культуры, образования;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-инновационная деятельность;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-торговая деятельность в сельских населенных пунктах с численностью населения менее 200 человек;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-заготовительная деятельность.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 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b/>
          <w:bCs/>
          <w:color w:val="000000"/>
        </w:rPr>
        <w:t>II. Порядок предоставления имущества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 xml:space="preserve">2.1. В аренду субъектам малого и среднего предпринимательства, а так же </w:t>
      </w:r>
      <w:proofErr w:type="spellStart"/>
      <w:r w:rsidRPr="00D669CF">
        <w:rPr>
          <w:color w:val="000000"/>
        </w:rPr>
        <w:t>самозанятым</w:t>
      </w:r>
      <w:proofErr w:type="spellEnd"/>
      <w:r w:rsidRPr="00D669CF">
        <w:rPr>
          <w:color w:val="000000"/>
        </w:rPr>
        <w:t xml:space="preserve"> гражданам предоставляется только имущество, включенное в Перечень.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2.2. В случае появления свободного (высвободившегося) муниципального имущества, входящего в Перечень, администрация принимает решение о дальнейшем его использовании в соответствии с действующим законодательством.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Решение о предоставлении Субъектам в аренду имущества, включенного в Перечень, принимается с участьем координационного Совета по развитию малого и среднего предпринимательства.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2.3. Администрация размещает в районной газете "Новая жизнь" и на официальном сайте торгов в сети "Интернет" информационное сообщение о проведении торгов (конкурса, аукциона) на право заключения договоров аренды муниципального имущества.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 xml:space="preserve">Информационное сообщение о проведении торгов должно быть размещено не </w:t>
      </w:r>
      <w:proofErr w:type="gramStart"/>
      <w:r w:rsidRPr="00D669CF">
        <w:rPr>
          <w:color w:val="000000"/>
        </w:rPr>
        <w:t>позднее</w:t>
      </w:r>
      <w:proofErr w:type="gramEnd"/>
      <w:r w:rsidRPr="00D669CF">
        <w:rPr>
          <w:color w:val="000000"/>
        </w:rPr>
        <w:t xml:space="preserve"> чем за 30 рабочих дней до дня проведения торгов. В сообщении указываются условия, которым должны соответствовать претенденты на участие в торгах (конкурсе, аукциона), с учетом требований статьи 4 Федерального закона от 24.07.2007 N 209-ФЗ "О развитии малого и среднего предпринимательства в Российской Федерации".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Предметом торгов (конкурса, аукциона) является право на заключение договора аренды имущества, включенного в Перечень.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2.4. Организацию и проведение торгов осуществляет конкурсная (аукционная) комиссия, состав которой утверждается распоряжением администрации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Комиссия руководствуется в своей деятельности законодательством Российской Федерации, нормативными правовыми актами района, настоящим Порядком.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2.5. В течение 30 рабочих дней со дня размещения информационного сообщения претенденты подают заявки на участие в торгах (конкурсе, аукционе).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Прием заявок на участие в торгах прекращается в день вскрытия конвертов с такими заявками и открытия доступа к поданным в форме электронных документов заявкам на участие в торгах.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Заявитель не допускается к участию в торгах (конкурсе, аукционе) в случаях.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- несоответствия заявителя требованиям, предъявляемым к участникам торгов и установленным конкурсной (аукционной) документацией;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- несоответствия заявки на участие в торгах требованиям, предъявляемым к заявке и установленным конкурсной (аукционной) документацией;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- непредставления в полном объеме документов, указанных в конкурсной (аукционной) документации, либо наличия в представленных документах недостоверных сведений;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 xml:space="preserve">- </w:t>
      </w:r>
      <w:proofErr w:type="spellStart"/>
      <w:r w:rsidRPr="00D669CF">
        <w:rPr>
          <w:color w:val="000000"/>
        </w:rPr>
        <w:t>неподтверждения</w:t>
      </w:r>
      <w:proofErr w:type="spellEnd"/>
      <w:r w:rsidRPr="00D669CF">
        <w:rPr>
          <w:color w:val="000000"/>
        </w:rPr>
        <w:t xml:space="preserve"> поступления в установленный срок задатка на счет, указанный в информационном сообщении.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 xml:space="preserve">2.6. На основании результатов рассмотрения заявок на участие в торгах конкурсной (аукционной) комиссией принимается решение о допуске заявителя к участию в торгах и о признании заявителя участником торгов или об отказе в допуске заявителя к участию в </w:t>
      </w:r>
      <w:r w:rsidRPr="00D669CF">
        <w:rPr>
          <w:color w:val="000000"/>
        </w:rPr>
        <w:lastRenderedPageBreak/>
        <w:t>торгах, которое оформляется протоколом рассмотрения заявок на участие в конкурсе (аукционе).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2.7. Победитель торгов (конкурса, аукциона) определяется в соответствии с действующим законодательством. Решение о результатах проведения торгов оформляется: при проведении торгов в форме аукциона - протоколом аукциона; в форме конкурс</w:t>
      </w:r>
      <w:proofErr w:type="gramStart"/>
      <w:r w:rsidRPr="00D669CF">
        <w:rPr>
          <w:color w:val="000000"/>
        </w:rPr>
        <w:t>а-</w:t>
      </w:r>
      <w:proofErr w:type="gramEnd"/>
      <w:r w:rsidRPr="00D669CF">
        <w:rPr>
          <w:color w:val="000000"/>
        </w:rPr>
        <w:t xml:space="preserve"> протоколом рассмотрения и оценки поступивших предложений. Решение о результатах проведения торгов (конкурса, аукциона) хранится в Комитете по управлению муниципальным имуществом администрации в течение срока действия договора аренды.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2.8. Участник торгов (конкурса, аукциона), ставший победителем, получает право на заключение договора аренды муниципального имущества, включенного в Перечень, с администрацией. Договор аренды заключается в соответствии с конкурсными (аукционными) условиями в срок, установленный конкурсной (аукционной) документацией и указанный в сообщении о проведении торгов (конкурса, аукциона).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2.9. Торги (конкурс, аукцион), в которых принял участие только один участник, признаются несостоявшимися. В этом случае администрация вправе объявить о проведении новых торгов в установленном порядке.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b/>
          <w:bCs/>
          <w:color w:val="000000"/>
        </w:rPr>
        <w:t>III. Условия предоставления имущества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 xml:space="preserve">3.1. Арендная плата за предоставляемое имущество определяется в соответствии с Положением «О порядке предоставления в аренду муниципального имущества сельского поселения </w:t>
      </w:r>
      <w:proofErr w:type="spellStart"/>
      <w:r w:rsidRPr="00D669CF">
        <w:rPr>
          <w:color w:val="000000"/>
        </w:rPr>
        <w:t>Пластинский</w:t>
      </w:r>
      <w:proofErr w:type="spellEnd"/>
      <w:r w:rsidRPr="00D669CF">
        <w:rPr>
          <w:color w:val="000000"/>
        </w:rPr>
        <w:t xml:space="preserve"> сельсовет </w:t>
      </w:r>
      <w:proofErr w:type="spellStart"/>
      <w:r w:rsidRPr="00D669CF">
        <w:rPr>
          <w:color w:val="000000"/>
        </w:rPr>
        <w:t>Усманского</w:t>
      </w:r>
      <w:proofErr w:type="spellEnd"/>
      <w:r w:rsidRPr="00D669CF">
        <w:rPr>
          <w:color w:val="000000"/>
        </w:rPr>
        <w:t xml:space="preserve"> муниципального района Липецкой области»</w:t>
      </w:r>
      <w:r>
        <w:rPr>
          <w:color w:val="000000"/>
        </w:rPr>
        <w:t xml:space="preserve"> 02</w:t>
      </w:r>
      <w:r w:rsidRPr="00D669CF">
        <w:rPr>
          <w:color w:val="000000"/>
        </w:rPr>
        <w:t>.1</w:t>
      </w:r>
      <w:r>
        <w:rPr>
          <w:color w:val="000000"/>
        </w:rPr>
        <w:t>2</w:t>
      </w:r>
      <w:r w:rsidRPr="00D669CF">
        <w:rPr>
          <w:color w:val="000000"/>
        </w:rPr>
        <w:t xml:space="preserve">.2020г № </w:t>
      </w:r>
      <w:r>
        <w:rPr>
          <w:color w:val="000000"/>
        </w:rPr>
        <w:t>6</w:t>
      </w:r>
      <w:r w:rsidRPr="00D669CF">
        <w:rPr>
          <w:color w:val="000000"/>
        </w:rPr>
        <w:t>/1</w:t>
      </w:r>
      <w:r>
        <w:rPr>
          <w:color w:val="000000"/>
        </w:rPr>
        <w:t>3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3.2. Субъектам запрещается: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- продажа предоставленного им в аренду муниципального имущества;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- передача его в залог;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- переуступка прав пользования им и внесение в уставный капитал любых других субъектов хозяйственной деятельности.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 xml:space="preserve">3.3. </w:t>
      </w:r>
      <w:proofErr w:type="gramStart"/>
      <w:r w:rsidRPr="00D669CF">
        <w:rPr>
          <w:color w:val="000000"/>
        </w:rPr>
        <w:t>Администрация вправе обратиться в суд с требованием о прекращении прав владения и (или) пользования муниципальным имуществом Субъектами при использовании муниципального имущества не по целевому назначению и (или) с нарушением запретов, установленных пунктом 3.2 настоящего Положения, а также, если арендатор более двух раз подряд по истечении установленного договором срока платежа не вносит арендную плату.</w:t>
      </w:r>
      <w:proofErr w:type="gramEnd"/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 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b/>
          <w:bCs/>
          <w:color w:val="000000"/>
        </w:rPr>
        <w:t>IV. Вступление в силу настоящего положения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 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Настоящее Положение вступает в силу со дня его официального опубликования.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 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 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Глава сельского поселения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proofErr w:type="spellStart"/>
      <w:r w:rsidRPr="00D669CF">
        <w:rPr>
          <w:color w:val="000000"/>
        </w:rPr>
        <w:t>Пластинский</w:t>
      </w:r>
      <w:proofErr w:type="spellEnd"/>
      <w:r w:rsidRPr="00D669CF">
        <w:rPr>
          <w:color w:val="000000"/>
        </w:rPr>
        <w:t xml:space="preserve"> сельсовет </w:t>
      </w:r>
      <w:r>
        <w:rPr>
          <w:color w:val="000000"/>
        </w:rPr>
        <w:t xml:space="preserve">                                                                        </w:t>
      </w:r>
      <w:proofErr w:type="spellStart"/>
      <w:r>
        <w:rPr>
          <w:color w:val="000000"/>
        </w:rPr>
        <w:t>Ю.</w:t>
      </w:r>
      <w:r w:rsidRPr="00D669CF">
        <w:rPr>
          <w:color w:val="000000"/>
        </w:rPr>
        <w:t>А.</w:t>
      </w:r>
      <w:r>
        <w:rPr>
          <w:color w:val="000000"/>
        </w:rPr>
        <w:t>Хомутс</w:t>
      </w:r>
      <w:r w:rsidRPr="00D669CF">
        <w:rPr>
          <w:color w:val="000000"/>
        </w:rPr>
        <w:t>ких</w:t>
      </w:r>
      <w:proofErr w:type="spellEnd"/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 </w:t>
      </w:r>
    </w:p>
    <w:p w:rsidR="00D669CF" w:rsidRPr="00D669CF" w:rsidRDefault="00D669CF" w:rsidP="00D669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669CF">
        <w:rPr>
          <w:color w:val="000000"/>
        </w:rPr>
        <w:t> </w:t>
      </w:r>
    </w:p>
    <w:p w:rsidR="00DF7EFC" w:rsidRPr="00D669CF" w:rsidRDefault="00DF7EFC">
      <w:pPr>
        <w:rPr>
          <w:rFonts w:ascii="Times New Roman" w:hAnsi="Times New Roman" w:cs="Times New Roman"/>
        </w:rPr>
      </w:pPr>
    </w:p>
    <w:sectPr w:rsidR="00DF7EFC" w:rsidRPr="00D6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CF"/>
    <w:rsid w:val="005957FE"/>
    <w:rsid w:val="007203D8"/>
    <w:rsid w:val="00753837"/>
    <w:rsid w:val="00D669CF"/>
    <w:rsid w:val="00DA24FA"/>
    <w:rsid w:val="00DF7EFC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2597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738480062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839858152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5618642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41192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5346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52791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1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65773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5670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8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2021-03-26T05:15:00Z</cp:lastPrinted>
  <dcterms:created xsi:type="dcterms:W3CDTF">2021-03-18T06:07:00Z</dcterms:created>
  <dcterms:modified xsi:type="dcterms:W3CDTF">2021-03-26T05:16:00Z</dcterms:modified>
</cp:coreProperties>
</file>